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39"/>
        <w:gridCol w:w="3975"/>
        <w:gridCol w:w="4074"/>
        <w:gridCol w:w="3684"/>
      </w:tblGrid>
      <w:tr w:rsidR="00614AB9" w14:paraId="15AFBFEB" w14:textId="77777777" w:rsidTr="00153B68">
        <w:trPr>
          <w:trHeight w:val="295"/>
          <w:tblHeader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BFE7" w14:textId="77777777" w:rsidR="00614AB9" w:rsidRPr="00987ABD" w:rsidRDefault="00E0433B">
            <w:pPr>
              <w:pStyle w:val="TableStyle1"/>
              <w:rPr>
                <w:rFonts w:ascii="Arial" w:hAnsi="Arial" w:cs="Arial"/>
              </w:rPr>
            </w:pPr>
            <w:r w:rsidRPr="00987ABD">
              <w:rPr>
                <w:rFonts w:ascii="Arial" w:hAnsi="Arial" w:cs="Arial"/>
              </w:rPr>
              <w:t>IDENTIFY HAZARDS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BFE8" w14:textId="77777777" w:rsidR="00614AB9" w:rsidRPr="00987ABD" w:rsidRDefault="00E0433B">
            <w:pPr>
              <w:pStyle w:val="TableStyle1"/>
              <w:rPr>
                <w:rFonts w:ascii="Arial" w:hAnsi="Arial" w:cs="Arial"/>
              </w:rPr>
            </w:pPr>
            <w:r w:rsidRPr="00987ABD">
              <w:rPr>
                <w:rFonts w:ascii="Arial" w:hAnsi="Arial" w:cs="Arial"/>
              </w:rPr>
              <w:t>ASSESS THE RISK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BFE9" w14:textId="77777777" w:rsidR="00614AB9" w:rsidRPr="00987ABD" w:rsidRDefault="00E0433B">
            <w:pPr>
              <w:pStyle w:val="TableStyle1"/>
              <w:rPr>
                <w:rFonts w:ascii="Arial" w:hAnsi="Arial" w:cs="Arial"/>
              </w:rPr>
            </w:pPr>
            <w:r w:rsidRPr="00987ABD">
              <w:rPr>
                <w:rFonts w:ascii="Arial" w:hAnsi="Arial" w:cs="Arial"/>
              </w:rPr>
              <w:t>MANAGE THE RISK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BFEA" w14:textId="77777777" w:rsidR="00614AB9" w:rsidRPr="00987ABD" w:rsidRDefault="00E0433B">
            <w:pPr>
              <w:pStyle w:val="TableStyle1"/>
              <w:rPr>
                <w:rFonts w:ascii="Arial" w:hAnsi="Arial" w:cs="Arial"/>
              </w:rPr>
            </w:pPr>
            <w:r w:rsidRPr="00987ABD">
              <w:rPr>
                <w:rFonts w:ascii="Arial" w:hAnsi="Arial" w:cs="Arial"/>
              </w:rPr>
              <w:t>MONITOR</w:t>
            </w:r>
          </w:p>
        </w:tc>
      </w:tr>
      <w:tr w:rsidR="00E0433B" w14:paraId="15AFBFFA" w14:textId="77777777" w:rsidTr="00153B68">
        <w:tblPrEx>
          <w:shd w:val="clear" w:color="auto" w:fill="auto"/>
        </w:tblPrEx>
        <w:trPr>
          <w:trHeight w:val="1948"/>
        </w:trPr>
        <w:tc>
          <w:tcPr>
            <w:tcW w:w="28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BFEC" w14:textId="055A1B81" w:rsidR="00E0433B" w:rsidRPr="00987ABD" w:rsidRDefault="00E0433B" w:rsidP="00E0433B">
            <w:pPr>
              <w:pStyle w:val="TableStyle1"/>
              <w:rPr>
                <w:rFonts w:ascii="Arial" w:hAnsi="Arial" w:cs="Arial"/>
              </w:rPr>
            </w:pPr>
            <w:r w:rsidRPr="00987ABD">
              <w:rPr>
                <w:rFonts w:ascii="Arial" w:hAnsi="Arial" w:cs="Arial"/>
              </w:rPr>
              <w:t>COVID RISK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E0B4" w14:textId="77777777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  <w:r w:rsidRPr="00987ABD">
              <w:rPr>
                <w:rFonts w:ascii="Arial" w:eastAsia="Arial Unicode MS" w:hAnsi="Arial" w:cs="Arial"/>
              </w:rPr>
              <w:t xml:space="preserve">-surface transmission </w:t>
            </w:r>
          </w:p>
          <w:p w14:paraId="1702461D" w14:textId="77777777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  <w:r w:rsidRPr="00987ABD">
              <w:rPr>
                <w:rFonts w:ascii="Arial" w:eastAsia="Arial Unicode MS" w:hAnsi="Arial" w:cs="Arial"/>
              </w:rPr>
              <w:t>-COVID transmission</w:t>
            </w:r>
          </w:p>
          <w:p w14:paraId="4D488F97" w14:textId="77777777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  <w:r w:rsidRPr="00987ABD">
              <w:rPr>
                <w:rFonts w:ascii="Arial" w:eastAsia="Arial Unicode MS" w:hAnsi="Arial" w:cs="Arial"/>
              </w:rPr>
              <w:t>-COVID close contact</w:t>
            </w:r>
          </w:p>
          <w:p w14:paraId="15AFBFF1" w14:textId="58381CF5" w:rsidR="00E0433B" w:rsidRPr="00987ABD" w:rsidRDefault="00E0433B" w:rsidP="00E0433B">
            <w:pPr>
              <w:pStyle w:val="Default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7183" w14:textId="77777777" w:rsidR="00E0433B" w:rsidRPr="00987ABD" w:rsidRDefault="00E0433B" w:rsidP="00E0433B">
            <w:pPr>
              <w:pStyle w:val="Default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ABD">
              <w:rPr>
                <w:rFonts w:ascii="Arial" w:hAnsi="Arial" w:cs="Arial"/>
                <w:color w:val="272725"/>
                <w:sz w:val="20"/>
                <w:szCs w:val="20"/>
              </w:rPr>
              <w:t>-clean/disinfect garments before and after use</w:t>
            </w:r>
          </w:p>
          <w:p w14:paraId="2C44B0BE" w14:textId="77777777" w:rsidR="00E0433B" w:rsidRPr="00987ABD" w:rsidRDefault="00E0433B" w:rsidP="00E0433B">
            <w:pPr>
              <w:pStyle w:val="Default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ABD">
              <w:rPr>
                <w:rFonts w:ascii="Arial" w:hAnsi="Arial" w:cs="Arial"/>
                <w:color w:val="272725"/>
                <w:sz w:val="20"/>
                <w:szCs w:val="20"/>
              </w:rPr>
              <w:t>-hand sanitisers on site</w:t>
            </w:r>
          </w:p>
          <w:p w14:paraId="623D3021" w14:textId="77777777" w:rsidR="00E0433B" w:rsidRPr="00987ABD" w:rsidRDefault="00E0433B" w:rsidP="00E0433B">
            <w:pPr>
              <w:pStyle w:val="Default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ABD">
              <w:rPr>
                <w:rFonts w:ascii="Arial" w:hAnsi="Arial" w:cs="Arial"/>
                <w:color w:val="272725"/>
                <w:sz w:val="20"/>
                <w:szCs w:val="20"/>
              </w:rPr>
              <w:t xml:space="preserve">-use of face coverings when appropriate </w:t>
            </w:r>
          </w:p>
          <w:p w14:paraId="606C4A49" w14:textId="77777777" w:rsidR="00E0433B" w:rsidRPr="00987ABD" w:rsidRDefault="00E0433B" w:rsidP="00E0433B">
            <w:pPr>
              <w:pStyle w:val="Default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ABD">
              <w:rPr>
                <w:rFonts w:ascii="Arial" w:hAnsi="Arial" w:cs="Arial"/>
                <w:color w:val="272725"/>
                <w:sz w:val="20"/>
                <w:szCs w:val="20"/>
              </w:rPr>
              <w:t xml:space="preserve">-inform appropriate personnel </w:t>
            </w:r>
          </w:p>
          <w:p w14:paraId="15AFBFF6" w14:textId="356ACCBB" w:rsidR="00E0433B" w:rsidRPr="00987ABD" w:rsidRDefault="00E0433B" w:rsidP="00E0433B">
            <w:pPr>
              <w:pStyle w:val="Default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ABD">
              <w:rPr>
                <w:rFonts w:ascii="Arial" w:hAnsi="Arial" w:cs="Arial"/>
                <w:color w:val="272725"/>
                <w:sz w:val="20"/>
                <w:szCs w:val="20"/>
              </w:rPr>
              <w:t>-isolate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7DE1" w14:textId="77777777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  <w:r w:rsidRPr="00987ABD">
              <w:rPr>
                <w:rFonts w:ascii="Arial" w:eastAsia="Arial Unicode MS" w:hAnsi="Arial" w:cs="Arial"/>
                <w:lang w:val="en-US"/>
              </w:rPr>
              <w:t xml:space="preserve">-follow set cleaning plan/schedule </w:t>
            </w:r>
          </w:p>
          <w:p w14:paraId="2885D0FE" w14:textId="77777777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  <w:r w:rsidRPr="00987ABD">
              <w:rPr>
                <w:rFonts w:ascii="Arial" w:eastAsia="Arial Unicode MS" w:hAnsi="Arial" w:cs="Arial"/>
                <w:lang w:val="en-US"/>
              </w:rPr>
              <w:t xml:space="preserve">-supply hand </w:t>
            </w:r>
            <w:proofErr w:type="spellStart"/>
            <w:r w:rsidRPr="00987ABD">
              <w:rPr>
                <w:rFonts w:ascii="Arial" w:eastAsia="Arial Unicode MS" w:hAnsi="Arial" w:cs="Arial"/>
                <w:lang w:val="en-US"/>
              </w:rPr>
              <w:t>sanitisers</w:t>
            </w:r>
            <w:proofErr w:type="spellEnd"/>
            <w:r w:rsidRPr="00987ABD">
              <w:rPr>
                <w:rFonts w:ascii="Arial" w:eastAsia="Arial Unicode MS" w:hAnsi="Arial" w:cs="Arial"/>
                <w:lang w:val="en-US"/>
              </w:rPr>
              <w:t>/face masks</w:t>
            </w:r>
          </w:p>
          <w:p w14:paraId="30AF7938" w14:textId="77777777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  <w:r w:rsidRPr="00987ABD">
              <w:rPr>
                <w:rFonts w:ascii="Arial" w:hAnsi="Arial" w:cs="Arial"/>
                <w:lang w:val="en-US"/>
              </w:rPr>
              <w:t>-use appropriate cleaning PPE</w:t>
            </w:r>
          </w:p>
          <w:p w14:paraId="56CA14C3" w14:textId="77777777" w:rsidR="00E0433B" w:rsidRPr="00987ABD" w:rsidRDefault="00E0433B" w:rsidP="00E0433B">
            <w:pPr>
              <w:pStyle w:val="Default"/>
              <w:spacing w:before="0" w:line="240" w:lineRule="auto"/>
              <w:rPr>
                <w:rFonts w:ascii="Arial" w:eastAsia="Arial" w:hAnsi="Arial" w:cs="Arial"/>
                <w:color w:val="002639"/>
                <w:sz w:val="20"/>
                <w:szCs w:val="20"/>
                <w:shd w:val="clear" w:color="auto" w:fill="FFFFFF"/>
              </w:rPr>
            </w:pPr>
            <w:r w:rsidRPr="00987ABD">
              <w:rPr>
                <w:rFonts w:ascii="Arial" w:hAnsi="Arial" w:cs="Arial"/>
                <w:color w:val="002639"/>
                <w:sz w:val="20"/>
                <w:szCs w:val="20"/>
                <w:shd w:val="clear" w:color="auto" w:fill="FFFFFF"/>
                <w:lang w:val="en-US"/>
              </w:rPr>
              <w:t>-contact tracing</w:t>
            </w:r>
          </w:p>
          <w:p w14:paraId="15AFBFF9" w14:textId="218B5841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  <w:r w:rsidRPr="00987ABD">
              <w:rPr>
                <w:rFonts w:ascii="Arial" w:hAnsi="Arial" w:cs="Arial"/>
                <w:color w:val="002639"/>
                <w:shd w:val="clear" w:color="auto" w:fill="FFFFFF"/>
                <w:lang w:val="en-US"/>
              </w:rPr>
              <w:t>-notifying customers via media platform of when the case was present on site and include any health advice</w:t>
            </w:r>
          </w:p>
        </w:tc>
      </w:tr>
      <w:tr w:rsidR="00E0433B" w14:paraId="15AFC003" w14:textId="77777777" w:rsidTr="00153B68">
        <w:tblPrEx>
          <w:shd w:val="clear" w:color="auto" w:fill="auto"/>
        </w:tblPrEx>
        <w:trPr>
          <w:trHeight w:val="1447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BFFB" w14:textId="3273489B" w:rsidR="00E0433B" w:rsidRPr="00987ABD" w:rsidRDefault="00E0433B" w:rsidP="00E0433B">
            <w:pPr>
              <w:pStyle w:val="TableStyle1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5BE1" w14:textId="50FDFE57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</w:p>
          <w:p w14:paraId="15AFBFFD" w14:textId="77777777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</w:p>
          <w:p w14:paraId="15AFBFFE" w14:textId="0E92763A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BFFF" w14:textId="0537CC93" w:rsidR="00E0433B" w:rsidRPr="00987ABD" w:rsidRDefault="00E0433B" w:rsidP="00E0433B">
            <w:pPr>
              <w:pStyle w:val="Default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AFC000" w14:textId="77777777" w:rsidR="00E0433B" w:rsidRPr="00987ABD" w:rsidRDefault="00E0433B" w:rsidP="00E0433B">
            <w:pPr>
              <w:pStyle w:val="Default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AFC001" w14:textId="23CE3848" w:rsidR="00E0433B" w:rsidRPr="00987ABD" w:rsidRDefault="00E0433B" w:rsidP="00E0433B">
            <w:pPr>
              <w:pStyle w:val="Default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CBEE" w14:textId="145DE289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</w:p>
          <w:p w14:paraId="15AFC002" w14:textId="1DB68BFE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</w:p>
        </w:tc>
      </w:tr>
      <w:tr w:rsidR="00E0433B" w14:paraId="15AFC01E" w14:textId="77777777" w:rsidTr="00153B68">
        <w:tblPrEx>
          <w:shd w:val="clear" w:color="auto" w:fill="auto"/>
        </w:tblPrEx>
        <w:trPr>
          <w:trHeight w:val="1681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00D" w14:textId="0BB53376" w:rsidR="00E0433B" w:rsidRPr="00987ABD" w:rsidRDefault="00E0433B" w:rsidP="00E0433B">
            <w:pPr>
              <w:pStyle w:val="TableStyle1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012" w14:textId="682C45BF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018" w14:textId="03A49D72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</w:p>
          <w:p w14:paraId="15AFC019" w14:textId="77777777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4A72" w14:textId="63E52D84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  <w:r w:rsidRPr="00987ABD">
              <w:rPr>
                <w:rFonts w:ascii="Arial" w:eastAsia="Arial Unicode MS" w:hAnsi="Arial" w:cs="Arial"/>
              </w:rPr>
              <w:t xml:space="preserve"> </w:t>
            </w:r>
          </w:p>
          <w:p w14:paraId="15AFC01C" w14:textId="77777777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</w:p>
          <w:p w14:paraId="15AFC01D" w14:textId="77777777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</w:p>
        </w:tc>
      </w:tr>
      <w:tr w:rsidR="00E0433B" w14:paraId="15AFC027" w14:textId="77777777" w:rsidTr="00153B68">
        <w:tblPrEx>
          <w:shd w:val="clear" w:color="auto" w:fill="auto"/>
        </w:tblPrEx>
        <w:trPr>
          <w:trHeight w:val="1687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01F" w14:textId="772FA1D9" w:rsidR="00E0433B" w:rsidRPr="00987ABD" w:rsidRDefault="00E0433B" w:rsidP="00E0433B">
            <w:pPr>
              <w:pStyle w:val="TableStyle1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020" w14:textId="79610BEC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  <w:r w:rsidRPr="00987ABD">
              <w:rPr>
                <w:rFonts w:ascii="Arial" w:eastAsia="Arial Unicode MS" w:hAnsi="Arial" w:cs="Arial"/>
              </w:rPr>
              <w:t>-</w:t>
            </w:r>
          </w:p>
          <w:p w14:paraId="15AFC021" w14:textId="77777777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024" w14:textId="3FE67A1B" w:rsidR="00E0433B" w:rsidRPr="00987ABD" w:rsidRDefault="00E0433B" w:rsidP="00E0433B">
            <w:pPr>
              <w:pStyle w:val="Default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026" w14:textId="39B6F24E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</w:p>
        </w:tc>
      </w:tr>
      <w:tr w:rsidR="00E0433B" w14:paraId="15AFC037" w14:textId="77777777" w:rsidTr="00153B68">
        <w:tblPrEx>
          <w:shd w:val="clear" w:color="auto" w:fill="auto"/>
        </w:tblPrEx>
        <w:trPr>
          <w:trHeight w:val="2040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028" w14:textId="42777A3C" w:rsidR="00E0433B" w:rsidRPr="00987ABD" w:rsidRDefault="00E0433B" w:rsidP="00E0433B">
            <w:pPr>
              <w:pStyle w:val="TableStyle1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02C" w14:textId="77777777" w:rsidR="00E0433B" w:rsidRPr="00987ABD" w:rsidRDefault="00E0433B" w:rsidP="00E0433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031" w14:textId="760BEC5C" w:rsidR="00E0433B" w:rsidRPr="00987ABD" w:rsidRDefault="00E0433B" w:rsidP="00E0433B">
            <w:pPr>
              <w:pStyle w:val="Default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036" w14:textId="77AAFF2A" w:rsidR="00E0433B" w:rsidRPr="00987ABD" w:rsidRDefault="00E0433B" w:rsidP="00E0433B">
            <w:pPr>
              <w:pStyle w:val="Default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AFC038" w14:textId="77777777" w:rsidR="00614AB9" w:rsidRDefault="00614AB9">
      <w:pPr>
        <w:pStyle w:val="Body"/>
      </w:pPr>
    </w:p>
    <w:sectPr w:rsidR="00614AB9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70EE" w14:textId="77777777" w:rsidR="00E746D4" w:rsidRDefault="00E746D4">
      <w:r>
        <w:separator/>
      </w:r>
    </w:p>
  </w:endnote>
  <w:endnote w:type="continuationSeparator" w:id="0">
    <w:p w14:paraId="243128B7" w14:textId="77777777" w:rsidR="00E746D4" w:rsidRDefault="00E7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C03A" w14:textId="77777777" w:rsidR="00614AB9" w:rsidRDefault="00614A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C209" w14:textId="77777777" w:rsidR="00E746D4" w:rsidRDefault="00E746D4">
      <w:r>
        <w:separator/>
      </w:r>
    </w:p>
  </w:footnote>
  <w:footnote w:type="continuationSeparator" w:id="0">
    <w:p w14:paraId="03582342" w14:textId="77777777" w:rsidR="00E746D4" w:rsidRDefault="00E7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C039" w14:textId="77777777" w:rsidR="00614AB9" w:rsidRDefault="00614A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B9"/>
    <w:rsid w:val="00007C74"/>
    <w:rsid w:val="00046FE7"/>
    <w:rsid w:val="00052D1E"/>
    <w:rsid w:val="00060D32"/>
    <w:rsid w:val="001059FC"/>
    <w:rsid w:val="00153B68"/>
    <w:rsid w:val="001D6E63"/>
    <w:rsid w:val="002208B4"/>
    <w:rsid w:val="002A4CA8"/>
    <w:rsid w:val="002B01FE"/>
    <w:rsid w:val="00350E5A"/>
    <w:rsid w:val="00395040"/>
    <w:rsid w:val="00480E92"/>
    <w:rsid w:val="004D431D"/>
    <w:rsid w:val="00507F59"/>
    <w:rsid w:val="005452AF"/>
    <w:rsid w:val="00566AE1"/>
    <w:rsid w:val="005951DB"/>
    <w:rsid w:val="00614AB9"/>
    <w:rsid w:val="007C4239"/>
    <w:rsid w:val="008244E0"/>
    <w:rsid w:val="00935F83"/>
    <w:rsid w:val="00987ABD"/>
    <w:rsid w:val="009F233E"/>
    <w:rsid w:val="00A42BEC"/>
    <w:rsid w:val="00A604C6"/>
    <w:rsid w:val="00AD1438"/>
    <w:rsid w:val="00B15AE7"/>
    <w:rsid w:val="00B50BB9"/>
    <w:rsid w:val="00C45BF6"/>
    <w:rsid w:val="00DB71F6"/>
    <w:rsid w:val="00DD478A"/>
    <w:rsid w:val="00DE22AF"/>
    <w:rsid w:val="00E0433B"/>
    <w:rsid w:val="00E746D4"/>
    <w:rsid w:val="00ED2F65"/>
    <w:rsid w:val="00F4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BFE7"/>
  <w15:docId w15:val="{18E985D3-3422-4ECB-9A03-1397C71C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4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Ngatae-Papali'i</dc:creator>
  <cp:lastModifiedBy>June Ngatae-Papali'i</cp:lastModifiedBy>
  <cp:revision>2</cp:revision>
  <dcterms:created xsi:type="dcterms:W3CDTF">2023-02-28T03:40:00Z</dcterms:created>
  <dcterms:modified xsi:type="dcterms:W3CDTF">2023-02-28T03:40:00Z</dcterms:modified>
</cp:coreProperties>
</file>